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F99" w:rsidRDefault="00DA3A5F" w:rsidP="004B018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</w:pPr>
      <w:bookmarkStart w:id="0" w:name="_GoBack"/>
      <w:bookmarkEnd w:id="0"/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>Draft Minutes of Neighbourhood Plan Meeting</w:t>
      </w:r>
    </w:p>
    <w:p w:rsidR="00DA3A5F" w:rsidRDefault="00384C2B" w:rsidP="004B0180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b/>
          <w:bCs/>
          <w:color w:val="365F91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Monday </w:t>
      </w:r>
      <w:r w:rsidR="00864704"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>11 February</w:t>
      </w:r>
      <w:r w:rsidR="0054456B"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 2019</w:t>
      </w:r>
    </w:p>
    <w:p w:rsidR="00DA3A5F" w:rsidRDefault="00DA3A5F" w:rsidP="004B0180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8F4F99" w:rsidRPr="005A6A63" w:rsidRDefault="00DA3A5F" w:rsidP="004B0180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Present</w:t>
      </w:r>
      <w:proofErr w:type="gramStart"/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  <w:r w:rsidR="005A6A63"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</w:t>
      </w:r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proofErr w:type="gramEnd"/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6470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Helen Wallace (chair), </w:t>
      </w:r>
      <w:r w:rsidR="00864704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Stephen Lustig, </w:t>
      </w:r>
      <w:r w:rsidR="00384C2B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Catherine Harrison</w:t>
      </w:r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F16B88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Andrew Hill</w:t>
      </w:r>
      <w:r w:rsidR="0054456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 Nick Miller</w:t>
      </w:r>
      <w:r w:rsidR="0086470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Katerina </w:t>
      </w:r>
      <w:proofErr w:type="spellStart"/>
      <w:r w:rsidR="0086470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Hronova</w:t>
      </w:r>
      <w:proofErr w:type="spellEnd"/>
      <w:r w:rsidR="0054456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</w:p>
    <w:p w:rsidR="00DA3A5F" w:rsidRPr="005A6A63" w:rsidRDefault="00DA3A5F" w:rsidP="004B0180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DA3A5F" w:rsidRPr="005A6A63" w:rsidRDefault="00DA3A5F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Apologies</w:t>
      </w:r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</w:t>
      </w:r>
      <w:proofErr w:type="gramStart"/>
      <w:r w:rsidR="00384C2B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2432A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proofErr w:type="gramEnd"/>
      <w:r w:rsidR="002432A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A6A63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  <w:r w:rsidR="00864704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Ian Jordan (Vice Chair</w:t>
      </w:r>
      <w:r w:rsidR="0086470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)</w:t>
      </w:r>
      <w:r w:rsidR="00864704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 Nigel Finch</w:t>
      </w:r>
      <w:r w:rsidR="0086470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 David Wiles, Karen Wiles.</w:t>
      </w:r>
    </w:p>
    <w:p w:rsidR="008F4F99" w:rsidRPr="005A6A63" w:rsidRDefault="008F4F99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8F4F99" w:rsidRPr="005A6A63" w:rsidRDefault="00DA3A5F" w:rsidP="004B01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Agenda items</w:t>
      </w:r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</w:t>
      </w:r>
    </w:p>
    <w:p w:rsidR="00DA3A5F" w:rsidRDefault="00DA3A5F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:rsidR="002432AE" w:rsidRPr="007B3BEA" w:rsidRDefault="007B3BEA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1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950386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Draft Minutes of </w:t>
      </w:r>
      <w:r w:rsidR="00864704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14 January 2019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:rsidR="00B15B58" w:rsidRDefault="007B3BEA" w:rsidP="00B15B5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 w:rsidR="00950386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The draft Minutes of the meeting on </w:t>
      </w:r>
      <w:r w:rsidR="00864704">
        <w:rPr>
          <w:rStyle w:val="eop"/>
          <w:rFonts w:asciiTheme="minorHAnsi" w:hAnsiTheme="minorHAnsi" w:cstheme="minorHAnsi"/>
          <w:color w:val="000000"/>
          <w:sz w:val="22"/>
          <w:szCs w:val="22"/>
        </w:rPr>
        <w:t>14 January 2019</w:t>
      </w:r>
      <w:r w:rsidR="00950386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were a</w:t>
      </w:r>
      <w:r w:rsidR="00864704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greed with the following </w:t>
      </w:r>
      <w:r w:rsidR="00864704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 xml:space="preserve">amendment to </w:t>
      </w:r>
      <w:r w:rsidR="00864704" w:rsidRPr="008802A2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Road Safety</w:t>
      </w:r>
      <w:r w:rsidR="00864704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64704" w:rsidRPr="0003253A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Actions</w:t>
      </w:r>
      <w:r w:rsidR="00864704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– NF did not accept the action to lobby on Road Safety.  </w:t>
      </w:r>
      <w:r w:rsidR="00864704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>This should be for the Parish Council to pursue.</w:t>
      </w:r>
    </w:p>
    <w:p w:rsidR="008802A2" w:rsidRDefault="008802A2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:rsidR="008802A2" w:rsidRDefault="008802A2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2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  <w:t>Ian Poole Consultant – Proposal and Involvement</w:t>
      </w:r>
    </w:p>
    <w:p w:rsidR="008802A2" w:rsidRDefault="00731462" w:rsidP="001A3E0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731462">
        <w:rPr>
          <w:rStyle w:val="eop"/>
          <w:rFonts w:asciiTheme="minorHAnsi" w:hAnsiTheme="minorHAnsi" w:cstheme="minorHAnsi"/>
          <w:color w:val="000000"/>
          <w:sz w:val="22"/>
          <w:szCs w:val="22"/>
        </w:rPr>
        <w:t>IP has submitted a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detailed proposal outlining his </w:t>
      </w:r>
      <w:r w:rsidR="00C56769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project </w:t>
      </w:r>
      <w:r w:rsidR="001A3E0F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plan and costs for supporting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our </w:t>
      </w:r>
      <w:r w:rsidR="001A3E0F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Neighbourhood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Plan</w:t>
      </w:r>
      <w:r w:rsidR="001A3E0F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.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Action: </w:t>
      </w:r>
      <w:r w:rsidR="00C56769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HW</w:t>
      </w:r>
      <w:r w:rsidRPr="00731462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will set up a meeting with IP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31462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to examine the proposal and discuss funding before the next ANP meeting on 11 March</w:t>
      </w:r>
      <w:r w:rsidR="00C56769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, some dates proposed that AH can make</w:t>
      </w:r>
      <w:r w:rsidRPr="00731462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1A3E0F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1A3E0F" w:rsidRPr="00731462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HW and NM</w:t>
      </w:r>
      <w:r w:rsidR="001A3E0F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will </w:t>
      </w:r>
      <w:r w:rsidR="00C56769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also try and </w:t>
      </w:r>
      <w:r w:rsidR="001A3E0F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attend and other NP members invited to attend if available.</w:t>
      </w:r>
    </w:p>
    <w:p w:rsidR="00731462" w:rsidRDefault="00731462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:rsidR="002432AE" w:rsidRDefault="00731462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="00E64C8A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Questionnaire </w:t>
      </w:r>
      <w:r w:rsidR="00950386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analysis</w:t>
      </w:r>
      <w:r w:rsidR="00266BFF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and map views</w:t>
      </w:r>
      <w:r w:rsidR="00E64C8A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:rsidR="00731462" w:rsidRPr="00266BFF" w:rsidRDefault="00731462" w:rsidP="00C56769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AH presented a list of draft policies </w:t>
      </w:r>
      <w:r w:rsidR="00C56769">
        <w:rPr>
          <w:rStyle w:val="eop"/>
          <w:rFonts w:asciiTheme="minorHAnsi" w:hAnsiTheme="minorHAnsi" w:cstheme="minorHAnsi"/>
          <w:color w:val="000000"/>
          <w:sz w:val="22"/>
          <w:szCs w:val="22"/>
        </w:rPr>
        <w:t>arising from the Questionnaire a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nalysis</w:t>
      </w:r>
      <w:r w:rsidR="00C56769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done by him and IJ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.  These had been circulated by email before the meeting.</w:t>
      </w:r>
      <w:r w:rsidR="00266BFF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 Policies were brief</w:t>
      </w:r>
      <w:r w:rsidR="00C56769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ly examined in the meeting and </w:t>
      </w:r>
      <w:r w:rsidR="00266BFF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will also be included in the meeting with IP. </w:t>
      </w:r>
      <w:r w:rsidR="00266BFF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Action:</w:t>
      </w:r>
      <w:r w:rsidR="00C56769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ANP members to submit emailed </w:t>
      </w:r>
      <w:r w:rsidR="00266BFF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comments on the policies to AH.</w:t>
      </w:r>
      <w:r w:rsidR="001A3E0F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AH to attend meeting with IP</w:t>
      </w:r>
    </w:p>
    <w:p w:rsidR="00266BFF" w:rsidRPr="00266BFF" w:rsidRDefault="00266BFF" w:rsidP="001A3E0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NM presented maps (prepared by NF) of the parish showing</w:t>
      </w:r>
      <w:proofErr w:type="gramStart"/>
      <w:r w:rsidR="001A3E0F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;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1</w:t>
      </w:r>
      <w:proofErr w:type="gramEnd"/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)</w:t>
      </w:r>
      <w:r w:rsidR="001A3E0F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site and quantity </w:t>
      </w:r>
      <w:r w:rsidR="00C56769">
        <w:rPr>
          <w:rStyle w:val="eop"/>
          <w:rFonts w:asciiTheme="minorHAnsi" w:hAnsiTheme="minorHAnsi" w:cstheme="minorHAnsi"/>
          <w:color w:val="000000"/>
          <w:sz w:val="22"/>
          <w:szCs w:val="22"/>
        </w:rPr>
        <w:t>su</w:t>
      </w:r>
      <w:r w:rsidR="001A3E0F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ggestions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for new housing and</w:t>
      </w:r>
      <w:r w:rsidR="001A3E0F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,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2) important views and scenic areas.  N</w:t>
      </w:r>
      <w:r w:rsidR="001A3E0F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M circulated a written summary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of these results. 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Action: these maps to be included in the meeting with IP.</w:t>
      </w:r>
    </w:p>
    <w:p w:rsidR="00266BFF" w:rsidRPr="00266BFF" w:rsidRDefault="00266BFF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:rsidR="00C63D07" w:rsidRDefault="00ED7D66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4</w:t>
      </w:r>
      <w:r w:rsidR="00C63D07" w:rsidRPr="00C63D07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C63D07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Business and Landowner </w:t>
      </w:r>
      <w:r w:rsidR="00B17606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Survey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/ Involvement of Young People</w:t>
      </w:r>
    </w:p>
    <w:p w:rsidR="00896A94" w:rsidRPr="00ED7D66" w:rsidRDefault="00C63D07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ED7D66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Action: IJ to present draft questions to next meeting.  </w:t>
      </w:r>
      <w:r w:rsidR="00ED7D66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A sub-group was set up (IJ, HW, CH, </w:t>
      </w:r>
      <w:r w:rsidR="0003253A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 w:rsidR="00ED7D66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NM, AH).  </w:t>
      </w:r>
      <w:r w:rsidR="00ED7D66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Action: HW to contact IJ for progress on list of questions.</w:t>
      </w:r>
    </w:p>
    <w:p w:rsidR="00896A94" w:rsidRDefault="00B17606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 w:rsidR="00ED7D66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The Young People’s Meeting was set up but no-one attended.  This area will be re-visited as </w:t>
      </w:r>
      <w:r w:rsidR="00ED7D66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 xml:space="preserve">part of the Consultation Event. </w:t>
      </w:r>
    </w:p>
    <w:p w:rsidR="001C4354" w:rsidRDefault="001C4354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:rsidR="00B17606" w:rsidRDefault="00B17606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5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  <w:t>Funding Update</w:t>
      </w:r>
    </w:p>
    <w:p w:rsidR="00C26B8C" w:rsidRDefault="001A3E0F" w:rsidP="00C26B8C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Application for funding for 2018-19 year missed the deadline date</w:t>
      </w:r>
      <w:r w:rsidR="00C26B8C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due to an error in communication. </w:t>
      </w:r>
      <w:r w:rsidR="00ED7D66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Application for fund</w:t>
      </w:r>
      <w:r w:rsidR="00C26B8C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ing round </w:t>
      </w:r>
      <w:r w:rsidR="00ED7D66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2019 – 20 </w:t>
      </w:r>
      <w:r w:rsidR="00C26B8C">
        <w:rPr>
          <w:rStyle w:val="eop"/>
          <w:rFonts w:asciiTheme="minorHAnsi" w:hAnsiTheme="minorHAnsi" w:cstheme="minorHAnsi"/>
          <w:color w:val="000000"/>
          <w:sz w:val="22"/>
          <w:szCs w:val="22"/>
        </w:rPr>
        <w:t>is all ready and waiting for notification of date to apply.  AH is now on an email alert system for funding updates.</w:t>
      </w:r>
    </w:p>
    <w:p w:rsidR="00ED7D66" w:rsidRDefault="00ED7D66" w:rsidP="00C26B8C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IP</w:t>
      </w:r>
      <w:r w:rsidR="00C26B8C">
        <w:rPr>
          <w:rStyle w:val="eop"/>
          <w:rFonts w:asciiTheme="minorHAnsi" w:hAnsiTheme="minorHAnsi" w:cstheme="minorHAnsi"/>
          <w:color w:val="000000"/>
          <w:sz w:val="22"/>
          <w:szCs w:val="22"/>
        </w:rPr>
        <w:t>’s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26B8C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proposal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will</w:t>
      </w:r>
      <w:r w:rsidR="00C26B8C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need to be amended in view of this missed funding and will be discussed at planned meeting with him. He is prepared to invoice NPG in the new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financial year to cover actions in 2018 – 19</w:t>
      </w:r>
      <w:r w:rsidR="00C26B8C">
        <w:rPr>
          <w:rStyle w:val="eop"/>
          <w:rFonts w:asciiTheme="minorHAnsi" w:hAnsiTheme="minorHAnsi" w:cstheme="minorHAnsi"/>
          <w:color w:val="000000"/>
          <w:sz w:val="22"/>
          <w:szCs w:val="22"/>
        </w:rPr>
        <w:t>.</w:t>
      </w:r>
    </w:p>
    <w:p w:rsidR="00C26B8C" w:rsidRPr="00B17606" w:rsidRDefault="00C26B8C" w:rsidP="00C26B8C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:rsidR="002432AE" w:rsidRPr="00B17606" w:rsidRDefault="00B17606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 w:rsidRPr="00B17606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6</w:t>
      </w:r>
      <w:r w:rsidRPr="00B17606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AF1F67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Consultation Event</w:t>
      </w:r>
    </w:p>
    <w:p w:rsidR="00AF1F67" w:rsidRDefault="00AF1F67" w:rsidP="00C56769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CH had circulated a draft programme for a Neighbourhood Plan Consultation Event to take place on Saturday 13 April.  After brief discussion detailed work to be held over to the next meeting.  </w:t>
      </w:r>
      <w:r w:rsidR="00C56769" w:rsidRPr="00C56769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Action – NPT to contact CH with further ideas for the consultation</w:t>
      </w:r>
      <w:r w:rsidR="00C56769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. 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Press Release </w:t>
      </w:r>
      <w:r w:rsidR="00C56769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prepared by CH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for Assington News </w:t>
      </w:r>
      <w:r w:rsidR="00C56769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was approved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and AH to include in our social media pages.</w:t>
      </w:r>
      <w:r w:rsidR="00B17606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</w:p>
    <w:p w:rsidR="00384C2B" w:rsidRDefault="00AF1F67" w:rsidP="00C56769">
      <w:pPr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br w:type="page"/>
      </w:r>
      <w:r w:rsidR="001C4354">
        <w:rPr>
          <w:rFonts w:cstheme="minorHAnsi"/>
          <w:b/>
          <w:color w:val="000000"/>
        </w:rPr>
        <w:lastRenderedPageBreak/>
        <w:t>7</w:t>
      </w:r>
      <w:r w:rsidR="00772465" w:rsidRPr="005A6A63"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>Appointment to Sub-groups.</w:t>
      </w:r>
      <w:r w:rsidR="00772465" w:rsidRPr="005A6A63">
        <w:rPr>
          <w:rFonts w:cstheme="minorHAnsi"/>
          <w:b/>
          <w:color w:val="000000"/>
        </w:rPr>
        <w:tab/>
      </w:r>
    </w:p>
    <w:p w:rsidR="001645A2" w:rsidRDefault="00AF1F67" w:rsidP="00C26B8C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Because NPG will only meet monthly, it was felt that a number of sub-groups were necessary to do the detailed work </w:t>
      </w:r>
      <w:r w:rsidR="00C26B8C">
        <w:rPr>
          <w:rFonts w:asciiTheme="minorHAnsi" w:hAnsiTheme="minorHAnsi" w:cstheme="minorHAnsi"/>
          <w:color w:val="000000"/>
          <w:sz w:val="22"/>
          <w:szCs w:val="22"/>
        </w:rPr>
        <w:t xml:space="preserve">to progress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issues with the results being presented to </w:t>
      </w:r>
      <w:r w:rsidR="001645A2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the General Meeting for adoption.  </w:t>
      </w:r>
      <w:r w:rsidR="001645A2">
        <w:rPr>
          <w:rFonts w:asciiTheme="minorHAnsi" w:hAnsiTheme="minorHAnsi" w:cstheme="minorHAnsi"/>
          <w:color w:val="000000"/>
          <w:sz w:val="22"/>
          <w:szCs w:val="22"/>
        </w:rPr>
        <w:t>It was a</w:t>
      </w:r>
      <w:r w:rsidR="007739A3">
        <w:rPr>
          <w:rFonts w:asciiTheme="minorHAnsi" w:hAnsiTheme="minorHAnsi" w:cstheme="minorHAnsi"/>
          <w:color w:val="000000"/>
          <w:sz w:val="22"/>
          <w:szCs w:val="22"/>
        </w:rPr>
        <w:t xml:space="preserve">greed </w:t>
      </w:r>
      <w:r w:rsidR="001645A2">
        <w:rPr>
          <w:rFonts w:asciiTheme="minorHAnsi" w:hAnsiTheme="minorHAnsi" w:cstheme="minorHAnsi"/>
          <w:color w:val="000000"/>
          <w:sz w:val="22"/>
          <w:szCs w:val="22"/>
        </w:rPr>
        <w:t xml:space="preserve">for sub-groups to be able to co-opt outside help from the wider </w:t>
      </w:r>
      <w:r w:rsidR="007739A3">
        <w:rPr>
          <w:rFonts w:asciiTheme="minorHAnsi" w:hAnsiTheme="minorHAnsi" w:cstheme="minorHAnsi"/>
          <w:color w:val="000000"/>
          <w:sz w:val="22"/>
          <w:szCs w:val="22"/>
        </w:rPr>
        <w:t xml:space="preserve">NP </w:t>
      </w:r>
      <w:r w:rsidR="001645A2">
        <w:rPr>
          <w:rFonts w:asciiTheme="minorHAnsi" w:hAnsiTheme="minorHAnsi" w:cstheme="minorHAnsi"/>
          <w:color w:val="000000"/>
          <w:sz w:val="22"/>
          <w:szCs w:val="22"/>
        </w:rPr>
        <w:t xml:space="preserve">support group on specific issues </w:t>
      </w:r>
      <w:r w:rsidR="007739A3">
        <w:rPr>
          <w:rFonts w:asciiTheme="minorHAnsi" w:hAnsiTheme="minorHAnsi" w:cstheme="minorHAnsi"/>
          <w:color w:val="000000"/>
          <w:sz w:val="22"/>
          <w:szCs w:val="22"/>
        </w:rPr>
        <w:t xml:space="preserve">without needing prior approval </w:t>
      </w:r>
      <w:r w:rsidR="001645A2">
        <w:rPr>
          <w:rFonts w:asciiTheme="minorHAnsi" w:hAnsiTheme="minorHAnsi" w:cstheme="minorHAnsi"/>
          <w:color w:val="000000"/>
          <w:sz w:val="22"/>
          <w:szCs w:val="22"/>
        </w:rPr>
        <w:t>from the general meeting.</w:t>
      </w:r>
    </w:p>
    <w:p w:rsidR="00AF1F67" w:rsidRDefault="001645A2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The agenda presented </w:t>
      </w:r>
      <w:r w:rsidR="00AF1F67">
        <w:rPr>
          <w:rFonts w:asciiTheme="minorHAnsi" w:hAnsiTheme="minorHAnsi" w:cstheme="minorHAnsi"/>
          <w:color w:val="000000"/>
          <w:sz w:val="22"/>
          <w:szCs w:val="22"/>
        </w:rPr>
        <w:t>a list of possible groups</w:t>
      </w:r>
      <w:r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AF1F67" w:rsidRDefault="00AF1F67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645A2">
        <w:rPr>
          <w:rFonts w:asciiTheme="minorHAnsi" w:hAnsiTheme="minorHAnsi" w:cstheme="minorHAnsi"/>
          <w:color w:val="000000"/>
          <w:sz w:val="22"/>
          <w:szCs w:val="22"/>
        </w:rPr>
        <w:t>Questionnaire Analysis</w:t>
      </w:r>
      <w:r w:rsidR="001645A2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645A2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645A2">
        <w:rPr>
          <w:rFonts w:asciiTheme="minorHAnsi" w:hAnsiTheme="minorHAnsi" w:cstheme="minorHAnsi"/>
          <w:b/>
          <w:color w:val="000000"/>
          <w:sz w:val="22"/>
          <w:szCs w:val="22"/>
        </w:rPr>
        <w:t>AH, IJ, NF.</w:t>
      </w:r>
    </w:p>
    <w:p w:rsidR="001645A2" w:rsidRDefault="001645A2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Consultation Event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CH, HW</w:t>
      </w:r>
    </w:p>
    <w:p w:rsidR="001645A2" w:rsidRDefault="001645A2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Character Assessment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NM but with input from IP</w:t>
      </w:r>
      <w:r w:rsidR="007739A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and PW</w:t>
      </w:r>
    </w:p>
    <w:p w:rsidR="001645A2" w:rsidRDefault="001645A2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Housing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NM, IJ, KH</w:t>
      </w:r>
    </w:p>
    <w:p w:rsidR="001645A2" w:rsidRDefault="001645A2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Policies (e.g. Communications, Declarations of Interest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 xml:space="preserve">) 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HW</w:t>
      </w:r>
      <w:proofErr w:type="gramEnd"/>
      <w:r>
        <w:rPr>
          <w:rFonts w:asciiTheme="minorHAnsi" w:hAnsiTheme="minorHAnsi" w:cstheme="minorHAnsi"/>
          <w:b/>
          <w:color w:val="000000"/>
          <w:sz w:val="22"/>
          <w:szCs w:val="22"/>
        </w:rPr>
        <w:t>, SL</w:t>
      </w:r>
    </w:p>
    <w:p w:rsidR="001645A2" w:rsidRDefault="001645A2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Junior Issues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NM, KW, DW</w:t>
      </w:r>
    </w:p>
    <w:p w:rsidR="001645A2" w:rsidRDefault="001645A2" w:rsidP="004B0180">
      <w:pPr>
        <w:spacing w:line="240" w:lineRule="auto"/>
        <w:rPr>
          <w:rStyle w:val="normaltextrun"/>
          <w:rFonts w:cstheme="minorHAnsi"/>
          <w:bCs/>
          <w:color w:val="000000"/>
        </w:rPr>
      </w:pPr>
    </w:p>
    <w:p w:rsidR="007739A3" w:rsidRPr="007739A3" w:rsidRDefault="007739A3" w:rsidP="007739A3">
      <w:pPr>
        <w:spacing w:line="240" w:lineRule="auto"/>
        <w:ind w:left="720"/>
        <w:rPr>
          <w:rStyle w:val="normaltextrun"/>
          <w:rFonts w:cstheme="minorHAnsi"/>
          <w:b/>
          <w:bCs/>
          <w:color w:val="000000"/>
          <w:sz w:val="24"/>
          <w:szCs w:val="24"/>
        </w:rPr>
      </w:pPr>
      <w:r w:rsidRPr="007739A3">
        <w:rPr>
          <w:rStyle w:val="normaltextrun"/>
          <w:rFonts w:cstheme="minorHAnsi"/>
          <w:bCs/>
          <w:color w:val="000000"/>
          <w:sz w:val="24"/>
          <w:szCs w:val="24"/>
        </w:rPr>
        <w:t xml:space="preserve">HW informed of </w:t>
      </w:r>
      <w:r>
        <w:rPr>
          <w:rStyle w:val="normaltextrun"/>
          <w:rFonts w:cstheme="minorHAnsi"/>
          <w:bCs/>
          <w:color w:val="000000"/>
          <w:sz w:val="24"/>
          <w:szCs w:val="24"/>
        </w:rPr>
        <w:t xml:space="preserve">an event - </w:t>
      </w:r>
      <w:r w:rsidRPr="007739A3">
        <w:rPr>
          <w:rStyle w:val="normaltextrun"/>
          <w:rFonts w:cstheme="minorHAnsi"/>
          <w:bCs/>
          <w:color w:val="000000"/>
          <w:sz w:val="24"/>
          <w:szCs w:val="24"/>
        </w:rPr>
        <w:t xml:space="preserve"> Suffolk Design Parish and Neighbourhood Workshop in Stowmarket on Tues 26 Feb.</w:t>
      </w:r>
      <w:r>
        <w:rPr>
          <w:rStyle w:val="normaltextrun"/>
          <w:rFonts w:cstheme="minorHAnsi"/>
          <w:bCs/>
          <w:color w:val="000000"/>
          <w:sz w:val="24"/>
          <w:szCs w:val="24"/>
        </w:rPr>
        <w:t xml:space="preserve"> </w:t>
      </w:r>
      <w:r w:rsidRPr="007739A3">
        <w:rPr>
          <w:rStyle w:val="normaltextrun"/>
          <w:rFonts w:cstheme="minorHAnsi"/>
          <w:b/>
          <w:bCs/>
          <w:color w:val="000000"/>
          <w:sz w:val="24"/>
          <w:szCs w:val="24"/>
        </w:rPr>
        <w:t>Action - HW to forward e mail to group and all welcome to attend but need to register</w:t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 and let her know who intends to go.</w:t>
      </w:r>
    </w:p>
    <w:p w:rsidR="007739A3" w:rsidRDefault="004B0180" w:rsidP="004B0180">
      <w:pPr>
        <w:spacing w:line="240" w:lineRule="auto"/>
        <w:rPr>
          <w:rStyle w:val="normaltextrun"/>
          <w:rFonts w:cstheme="minorHAnsi"/>
          <w:bCs/>
          <w:color w:val="000000"/>
        </w:rPr>
      </w:pPr>
      <w:r>
        <w:rPr>
          <w:rStyle w:val="normaltextrun"/>
          <w:rFonts w:cstheme="minorHAnsi"/>
          <w:bCs/>
          <w:color w:val="000000"/>
        </w:rPr>
        <w:tab/>
      </w:r>
    </w:p>
    <w:p w:rsidR="00164035" w:rsidRPr="005A6A63" w:rsidRDefault="00164035" w:rsidP="007739A3">
      <w:pPr>
        <w:spacing w:line="240" w:lineRule="auto"/>
        <w:ind w:firstLine="720"/>
        <w:rPr>
          <w:rStyle w:val="normaltextrun"/>
          <w:rFonts w:cstheme="minorHAnsi"/>
          <w:bCs/>
          <w:color w:val="000000"/>
        </w:rPr>
      </w:pPr>
      <w:r w:rsidRPr="005A6A63">
        <w:rPr>
          <w:rStyle w:val="normaltextrun"/>
          <w:rFonts w:cstheme="minorHAnsi"/>
          <w:bCs/>
          <w:color w:val="000000"/>
        </w:rPr>
        <w:t xml:space="preserve">Meeting finished </w:t>
      </w:r>
      <w:r w:rsidR="00864704">
        <w:rPr>
          <w:rStyle w:val="normaltextrun"/>
          <w:rFonts w:cstheme="minorHAnsi"/>
          <w:bCs/>
          <w:color w:val="000000"/>
        </w:rPr>
        <w:t xml:space="preserve">@ </w:t>
      </w:r>
      <w:r w:rsidRPr="005A6A63">
        <w:rPr>
          <w:rStyle w:val="normaltextrun"/>
          <w:rFonts w:cstheme="minorHAnsi"/>
          <w:bCs/>
          <w:color w:val="000000"/>
        </w:rPr>
        <w:t>21:</w:t>
      </w:r>
      <w:r w:rsidR="00384C2B" w:rsidRPr="005A6A63">
        <w:rPr>
          <w:rStyle w:val="normaltextrun"/>
          <w:rFonts w:cstheme="minorHAnsi"/>
          <w:bCs/>
          <w:color w:val="000000"/>
        </w:rPr>
        <w:t>3</w:t>
      </w:r>
      <w:r w:rsidRPr="005A6A63">
        <w:rPr>
          <w:rStyle w:val="normaltextrun"/>
          <w:rFonts w:cstheme="minorHAnsi"/>
          <w:bCs/>
          <w:color w:val="000000"/>
        </w:rPr>
        <w:t>0.</w:t>
      </w:r>
    </w:p>
    <w:p w:rsidR="00164035" w:rsidRDefault="00164035" w:rsidP="004B0180">
      <w:pPr>
        <w:spacing w:line="240" w:lineRule="auto"/>
        <w:rPr>
          <w:rStyle w:val="normaltextrun"/>
          <w:rFonts w:cstheme="minorHAnsi"/>
          <w:b/>
          <w:bCs/>
          <w:color w:val="000000"/>
          <w:sz w:val="24"/>
          <w:szCs w:val="24"/>
        </w:rPr>
      </w:pP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 w:rsidR="009545F6" w:rsidRPr="00F553FA">
        <w:rPr>
          <w:rStyle w:val="normaltextrun"/>
          <w:rFonts w:cstheme="minorHAnsi"/>
          <w:b/>
          <w:bCs/>
          <w:color w:val="000000"/>
          <w:sz w:val="24"/>
          <w:szCs w:val="24"/>
        </w:rPr>
        <w:t>Date</w:t>
      </w:r>
      <w:r w:rsidR="00864704">
        <w:rPr>
          <w:rStyle w:val="normaltextrun"/>
          <w:rFonts w:cstheme="minorHAnsi"/>
          <w:b/>
          <w:bCs/>
          <w:color w:val="000000"/>
          <w:sz w:val="24"/>
          <w:szCs w:val="24"/>
        </w:rPr>
        <w:t>s</w:t>
      </w:r>
      <w:r w:rsidR="009545F6" w:rsidRPr="00F553FA"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 of next meeting</w:t>
      </w:r>
      <w:r w:rsidR="00864704"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s: </w:t>
      </w:r>
      <w:r w:rsidR="009545F6" w:rsidRPr="00F553FA"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 Monday </w:t>
      </w:r>
      <w:r w:rsidR="000A5831"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11 </w:t>
      </w:r>
      <w:r w:rsidR="00864704">
        <w:rPr>
          <w:rStyle w:val="normaltextrun"/>
          <w:rFonts w:cstheme="minorHAnsi"/>
          <w:b/>
          <w:bCs/>
          <w:color w:val="000000"/>
          <w:sz w:val="24"/>
          <w:szCs w:val="24"/>
        </w:rPr>
        <w:t>March</w:t>
      </w:r>
      <w:r w:rsidR="007B3BEA"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 2019</w:t>
      </w:r>
    </w:p>
    <w:p w:rsidR="00864704" w:rsidRDefault="00864704" w:rsidP="004B0180">
      <w:pPr>
        <w:spacing w:line="240" w:lineRule="auto"/>
        <w:rPr>
          <w:rStyle w:val="normaltextrun"/>
          <w:rFonts w:cstheme="minorHAnsi"/>
          <w:b/>
          <w:bCs/>
          <w:color w:val="000000"/>
          <w:sz w:val="24"/>
          <w:szCs w:val="24"/>
        </w:rPr>
      </w:pP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  <w:t xml:space="preserve">      Monday 8 April 2019</w:t>
      </w:r>
    </w:p>
    <w:p w:rsidR="00864704" w:rsidRDefault="00864704" w:rsidP="004B0180">
      <w:pPr>
        <w:spacing w:line="240" w:lineRule="auto"/>
        <w:rPr>
          <w:rStyle w:val="normaltextrun"/>
          <w:rFonts w:cstheme="minorHAnsi"/>
          <w:b/>
          <w:bCs/>
          <w:color w:val="000000"/>
          <w:sz w:val="24"/>
          <w:szCs w:val="24"/>
        </w:rPr>
      </w:pP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  <w:t xml:space="preserve">      Tuesday 7 May 2019</w:t>
      </w:r>
    </w:p>
    <w:p w:rsidR="00864704" w:rsidRDefault="00864704" w:rsidP="004B0180">
      <w:pPr>
        <w:spacing w:line="240" w:lineRule="auto"/>
        <w:rPr>
          <w:rStyle w:val="normaltextrun"/>
          <w:rFonts w:cstheme="minorHAnsi"/>
          <w:b/>
          <w:bCs/>
          <w:color w:val="000000"/>
          <w:sz w:val="24"/>
          <w:szCs w:val="24"/>
        </w:rPr>
      </w:pP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  <w:t xml:space="preserve">      Monday 3 June 2019</w:t>
      </w:r>
    </w:p>
    <w:p w:rsidR="009545F6" w:rsidRPr="00E61F9A" w:rsidRDefault="009545F6" w:rsidP="004B0180">
      <w:pPr>
        <w:rPr>
          <w:rFonts w:cstheme="minorHAnsi"/>
        </w:rPr>
      </w:pPr>
    </w:p>
    <w:sectPr w:rsidR="009545F6" w:rsidRPr="00E61F9A" w:rsidSect="00CC0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C17B7"/>
    <w:multiLevelType w:val="multilevel"/>
    <w:tmpl w:val="EF8EC7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806472"/>
    <w:multiLevelType w:val="multilevel"/>
    <w:tmpl w:val="77461D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5018B6"/>
    <w:multiLevelType w:val="multilevel"/>
    <w:tmpl w:val="86C494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D933D2"/>
    <w:multiLevelType w:val="multilevel"/>
    <w:tmpl w:val="552E24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794821"/>
    <w:multiLevelType w:val="multilevel"/>
    <w:tmpl w:val="B1FA6A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887B94"/>
    <w:multiLevelType w:val="multilevel"/>
    <w:tmpl w:val="541E8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3F06C0"/>
    <w:multiLevelType w:val="multilevel"/>
    <w:tmpl w:val="645A6A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A3A5F"/>
    <w:rsid w:val="00005F38"/>
    <w:rsid w:val="0003253A"/>
    <w:rsid w:val="000675F5"/>
    <w:rsid w:val="000A5831"/>
    <w:rsid w:val="000E2427"/>
    <w:rsid w:val="00106146"/>
    <w:rsid w:val="00164035"/>
    <w:rsid w:val="001645A2"/>
    <w:rsid w:val="001A3E0F"/>
    <w:rsid w:val="001C3F56"/>
    <w:rsid w:val="001C4354"/>
    <w:rsid w:val="002432AE"/>
    <w:rsid w:val="00266BFF"/>
    <w:rsid w:val="00267B3D"/>
    <w:rsid w:val="002E23EB"/>
    <w:rsid w:val="00384C2B"/>
    <w:rsid w:val="004513D9"/>
    <w:rsid w:val="004B0180"/>
    <w:rsid w:val="004D2EDD"/>
    <w:rsid w:val="004D641D"/>
    <w:rsid w:val="004F2428"/>
    <w:rsid w:val="0054456B"/>
    <w:rsid w:val="00547103"/>
    <w:rsid w:val="005A6166"/>
    <w:rsid w:val="005A6A63"/>
    <w:rsid w:val="005D3C77"/>
    <w:rsid w:val="006C656B"/>
    <w:rsid w:val="007137A6"/>
    <w:rsid w:val="00713F54"/>
    <w:rsid w:val="00731462"/>
    <w:rsid w:val="0074560D"/>
    <w:rsid w:val="00772465"/>
    <w:rsid w:val="007739A3"/>
    <w:rsid w:val="007B2F66"/>
    <w:rsid w:val="007B3BEA"/>
    <w:rsid w:val="007D595F"/>
    <w:rsid w:val="00864704"/>
    <w:rsid w:val="008802A2"/>
    <w:rsid w:val="00896A94"/>
    <w:rsid w:val="008B489A"/>
    <w:rsid w:val="008F4F99"/>
    <w:rsid w:val="009033B4"/>
    <w:rsid w:val="00904DCD"/>
    <w:rsid w:val="0091644D"/>
    <w:rsid w:val="00933A26"/>
    <w:rsid w:val="00950386"/>
    <w:rsid w:val="009545F6"/>
    <w:rsid w:val="009944EE"/>
    <w:rsid w:val="00A94908"/>
    <w:rsid w:val="00AF1F67"/>
    <w:rsid w:val="00B15B58"/>
    <w:rsid w:val="00B17606"/>
    <w:rsid w:val="00B22409"/>
    <w:rsid w:val="00BD0CEF"/>
    <w:rsid w:val="00C26B8C"/>
    <w:rsid w:val="00C557E3"/>
    <w:rsid w:val="00C56769"/>
    <w:rsid w:val="00C63D07"/>
    <w:rsid w:val="00C71FE3"/>
    <w:rsid w:val="00CA560C"/>
    <w:rsid w:val="00CB20AD"/>
    <w:rsid w:val="00CC0543"/>
    <w:rsid w:val="00D34588"/>
    <w:rsid w:val="00D85CF9"/>
    <w:rsid w:val="00DA3A5F"/>
    <w:rsid w:val="00DA3B41"/>
    <w:rsid w:val="00E61F9A"/>
    <w:rsid w:val="00E64C8A"/>
    <w:rsid w:val="00ED7D66"/>
    <w:rsid w:val="00F16B88"/>
    <w:rsid w:val="00F553FA"/>
    <w:rsid w:val="00FA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44B393-1347-4E46-A6F2-60AE4AD9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A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A3A5F"/>
  </w:style>
  <w:style w:type="character" w:customStyle="1" w:styleId="eop">
    <w:name w:val="eop"/>
    <w:basedOn w:val="DefaultParagraphFont"/>
    <w:rsid w:val="00DA3A5F"/>
  </w:style>
  <w:style w:type="character" w:customStyle="1" w:styleId="spellingerror">
    <w:name w:val="spellingerror"/>
    <w:basedOn w:val="DefaultParagraphFont"/>
    <w:rsid w:val="00DA3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8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Lustig</dc:creator>
  <cp:lastModifiedBy>Andrew Hill</cp:lastModifiedBy>
  <cp:revision>2</cp:revision>
  <cp:lastPrinted>2019-01-20T20:36:00Z</cp:lastPrinted>
  <dcterms:created xsi:type="dcterms:W3CDTF">2019-03-06T11:05:00Z</dcterms:created>
  <dcterms:modified xsi:type="dcterms:W3CDTF">2019-03-06T11:05:00Z</dcterms:modified>
</cp:coreProperties>
</file>